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3664" w14:textId="621EC521" w:rsidR="00C43B79" w:rsidRPr="00C43B79" w:rsidRDefault="00C43B79" w:rsidP="008241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79">
        <w:rPr>
          <w:rFonts w:ascii="Times New Roman" w:hAnsi="Times New Roman" w:cs="Times New Roman"/>
          <w:b/>
          <w:sz w:val="24"/>
          <w:szCs w:val="24"/>
        </w:rPr>
        <w:t>TOP 500 DOANH NGHIỆP LỢI NHUẬN TỐT NHẤT VIỆT NAM NĂM 2021 (PROFIT500)</w:t>
      </w:r>
    </w:p>
    <w:p w14:paraId="517D7E9F" w14:textId="77777777" w:rsidR="00C43B79" w:rsidRPr="00C43B79" w:rsidRDefault="00C43B79" w:rsidP="008241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C8C27" w14:textId="6EB86A76" w:rsidR="008D25AD" w:rsidRPr="00C43B79" w:rsidRDefault="008D25AD" w:rsidP="008241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79">
        <w:rPr>
          <w:rFonts w:ascii="Times New Roman" w:hAnsi="Times New Roman" w:cs="Times New Roman"/>
          <w:b/>
          <w:sz w:val="24"/>
          <w:szCs w:val="24"/>
        </w:rPr>
        <w:t xml:space="preserve">Danh sách 1: Top 10 Bảng xếp hạng Top 500 Doanh nghiệp lợi nhuận tốt nhất Việt Nam năm 2021 </w:t>
      </w:r>
    </w:p>
    <w:p w14:paraId="304EBBFA" w14:textId="177D83B6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>Công ty TNHH Samsung Electronics Thái Nguyên</w:t>
      </w:r>
    </w:p>
    <w:p w14:paraId="578E365E" w14:textId="08F7F22F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>Tập đoàn Công nghiệp - Viễn thông Quân đội</w:t>
      </w:r>
    </w:p>
    <w:p w14:paraId="05C8981B" w14:textId="057A1F2B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>Ngân hàng TMCP Ngoại Thương Việt Nam</w:t>
      </w:r>
    </w:p>
    <w:p w14:paraId="7B80031F" w14:textId="245998B2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>Tập đoàn Dầu khí Việt Nam</w:t>
      </w:r>
    </w:p>
    <w:p w14:paraId="7904A8C1" w14:textId="607BD457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>Ngân hàng TMCP Công Thương Việt Nam</w:t>
      </w:r>
    </w:p>
    <w:p w14:paraId="42CAF4EA" w14:textId="254DC292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>Ngân hàng TMCP Kỹ Thương Việt Nam</w:t>
      </w:r>
    </w:p>
    <w:p w14:paraId="7F229822" w14:textId="63E408CA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>Công ty CP Tập đoàn Hòa Phát</w:t>
      </w:r>
    </w:p>
    <w:p w14:paraId="6D335C77" w14:textId="7A28604E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>Tập đoàn Điện lực Việt Nam</w:t>
      </w:r>
    </w:p>
    <w:p w14:paraId="666F34D8" w14:textId="74937E0C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>Tập đoàn Vingroup -  Công ty CP</w:t>
      </w:r>
    </w:p>
    <w:p w14:paraId="08EF9941" w14:textId="5C9957A9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>Công ty CP Sữa Việt Nam</w:t>
      </w:r>
    </w:p>
    <w:p w14:paraId="28270299" w14:textId="4F2FEAA3" w:rsidR="008D25AD" w:rsidRPr="00C43B79" w:rsidRDefault="008D25AD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69DF0" w14:textId="5B35A6ED" w:rsidR="008D25AD" w:rsidRPr="00C43B79" w:rsidRDefault="008D25AD" w:rsidP="008241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79">
        <w:rPr>
          <w:rFonts w:ascii="Times New Roman" w:hAnsi="Times New Roman" w:cs="Times New Roman"/>
          <w:b/>
          <w:sz w:val="24"/>
          <w:szCs w:val="24"/>
        </w:rPr>
        <w:t>Danh sách 2: Top 10 Bảng xếp hạng Top 500 Doanh nghiệp tư nhân lợi nhuận tốt nhất Việt Nam năm 2021</w:t>
      </w:r>
    </w:p>
    <w:p w14:paraId="4A35859C" w14:textId="72FC18EB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 xml:space="preserve">Ngân </w:t>
      </w:r>
      <w:r w:rsidR="00626A20" w:rsidRPr="008241AF">
        <w:rPr>
          <w:rFonts w:ascii="Times New Roman" w:hAnsi="Times New Roman" w:cs="Times New Roman"/>
          <w:sz w:val="24"/>
          <w:szCs w:val="24"/>
        </w:rPr>
        <w:t xml:space="preserve">hàng </w:t>
      </w:r>
      <w:r w:rsidRPr="008241AF">
        <w:rPr>
          <w:rFonts w:ascii="Times New Roman" w:hAnsi="Times New Roman" w:cs="Times New Roman"/>
          <w:sz w:val="24"/>
          <w:szCs w:val="24"/>
        </w:rPr>
        <w:t>TMCP Kỹ Thương Việt Nam</w:t>
      </w:r>
    </w:p>
    <w:p w14:paraId="02538226" w14:textId="7C77E837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 xml:space="preserve">Công </w:t>
      </w:r>
      <w:r w:rsidR="00626A20" w:rsidRPr="008241AF">
        <w:rPr>
          <w:rFonts w:ascii="Times New Roman" w:hAnsi="Times New Roman" w:cs="Times New Roman"/>
          <w:sz w:val="24"/>
          <w:szCs w:val="24"/>
        </w:rPr>
        <w:t xml:space="preserve">ty </w:t>
      </w:r>
      <w:r w:rsidRPr="008241AF">
        <w:rPr>
          <w:rFonts w:ascii="Times New Roman" w:hAnsi="Times New Roman" w:cs="Times New Roman"/>
          <w:sz w:val="24"/>
          <w:szCs w:val="24"/>
        </w:rPr>
        <w:t xml:space="preserve">CP Tập </w:t>
      </w:r>
      <w:r w:rsidR="00626A20" w:rsidRPr="008241AF">
        <w:rPr>
          <w:rFonts w:ascii="Times New Roman" w:hAnsi="Times New Roman" w:cs="Times New Roman"/>
          <w:sz w:val="24"/>
          <w:szCs w:val="24"/>
        </w:rPr>
        <w:t xml:space="preserve">đoàn </w:t>
      </w:r>
      <w:r w:rsidRPr="008241AF">
        <w:rPr>
          <w:rFonts w:ascii="Times New Roman" w:hAnsi="Times New Roman" w:cs="Times New Roman"/>
          <w:sz w:val="24"/>
          <w:szCs w:val="24"/>
        </w:rPr>
        <w:t>Hòa Phát</w:t>
      </w:r>
    </w:p>
    <w:p w14:paraId="58B4A26D" w14:textId="0A9690D7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 xml:space="preserve">Tập </w:t>
      </w:r>
      <w:r w:rsidR="00626A20" w:rsidRPr="008241AF">
        <w:rPr>
          <w:rFonts w:ascii="Times New Roman" w:hAnsi="Times New Roman" w:cs="Times New Roman"/>
          <w:sz w:val="24"/>
          <w:szCs w:val="24"/>
        </w:rPr>
        <w:t xml:space="preserve">đoàn </w:t>
      </w:r>
      <w:r w:rsidRPr="008241AF">
        <w:rPr>
          <w:rFonts w:ascii="Times New Roman" w:hAnsi="Times New Roman" w:cs="Times New Roman"/>
          <w:sz w:val="24"/>
          <w:szCs w:val="24"/>
        </w:rPr>
        <w:t xml:space="preserve">Vingroup -  Công </w:t>
      </w:r>
      <w:r w:rsidR="00626A20" w:rsidRPr="008241AF">
        <w:rPr>
          <w:rFonts w:ascii="Times New Roman" w:hAnsi="Times New Roman" w:cs="Times New Roman"/>
          <w:sz w:val="24"/>
          <w:szCs w:val="24"/>
        </w:rPr>
        <w:t xml:space="preserve">ty </w:t>
      </w:r>
      <w:r w:rsidRPr="008241AF">
        <w:rPr>
          <w:rFonts w:ascii="Times New Roman" w:hAnsi="Times New Roman" w:cs="Times New Roman"/>
          <w:sz w:val="24"/>
          <w:szCs w:val="24"/>
        </w:rPr>
        <w:t>CP</w:t>
      </w:r>
    </w:p>
    <w:p w14:paraId="24C81967" w14:textId="1F2D4063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 xml:space="preserve">Công </w:t>
      </w:r>
      <w:r w:rsidR="00626A20" w:rsidRPr="008241AF">
        <w:rPr>
          <w:rFonts w:ascii="Times New Roman" w:hAnsi="Times New Roman" w:cs="Times New Roman"/>
          <w:sz w:val="24"/>
          <w:szCs w:val="24"/>
        </w:rPr>
        <w:t xml:space="preserve">ty </w:t>
      </w:r>
      <w:r w:rsidRPr="008241AF">
        <w:rPr>
          <w:rFonts w:ascii="Times New Roman" w:hAnsi="Times New Roman" w:cs="Times New Roman"/>
          <w:sz w:val="24"/>
          <w:szCs w:val="24"/>
        </w:rPr>
        <w:t>CP Sữa Việt Nam</w:t>
      </w:r>
    </w:p>
    <w:p w14:paraId="2B833AD1" w14:textId="1E29C6E1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 xml:space="preserve">Ngân </w:t>
      </w:r>
      <w:r w:rsidR="00626A20" w:rsidRPr="008241AF">
        <w:rPr>
          <w:rFonts w:ascii="Times New Roman" w:hAnsi="Times New Roman" w:cs="Times New Roman"/>
          <w:sz w:val="24"/>
          <w:szCs w:val="24"/>
        </w:rPr>
        <w:t xml:space="preserve">hàng </w:t>
      </w:r>
      <w:r w:rsidRPr="008241AF">
        <w:rPr>
          <w:rFonts w:ascii="Times New Roman" w:hAnsi="Times New Roman" w:cs="Times New Roman"/>
          <w:sz w:val="24"/>
          <w:szCs w:val="24"/>
        </w:rPr>
        <w:t>TMCP Việt Nam Thịnh Vượng</w:t>
      </w:r>
    </w:p>
    <w:p w14:paraId="647438D1" w14:textId="6BB25BE5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 xml:space="preserve">Ngân </w:t>
      </w:r>
      <w:r w:rsidR="00626A20" w:rsidRPr="008241AF">
        <w:rPr>
          <w:rFonts w:ascii="Times New Roman" w:hAnsi="Times New Roman" w:cs="Times New Roman"/>
          <w:sz w:val="24"/>
          <w:szCs w:val="24"/>
        </w:rPr>
        <w:t xml:space="preserve">hàng </w:t>
      </w:r>
      <w:r w:rsidRPr="008241AF">
        <w:rPr>
          <w:rFonts w:ascii="Times New Roman" w:hAnsi="Times New Roman" w:cs="Times New Roman"/>
          <w:sz w:val="24"/>
          <w:szCs w:val="24"/>
        </w:rPr>
        <w:t>TMCP Quân Đội</w:t>
      </w:r>
    </w:p>
    <w:p w14:paraId="59B4A269" w14:textId="0585F8D7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 xml:space="preserve">Ngân </w:t>
      </w:r>
      <w:r w:rsidR="00626A20" w:rsidRPr="008241AF">
        <w:rPr>
          <w:rFonts w:ascii="Times New Roman" w:hAnsi="Times New Roman" w:cs="Times New Roman"/>
          <w:sz w:val="24"/>
          <w:szCs w:val="24"/>
        </w:rPr>
        <w:t xml:space="preserve">hàng </w:t>
      </w:r>
      <w:r w:rsidRPr="008241AF">
        <w:rPr>
          <w:rFonts w:ascii="Times New Roman" w:hAnsi="Times New Roman" w:cs="Times New Roman"/>
          <w:sz w:val="24"/>
          <w:szCs w:val="24"/>
        </w:rPr>
        <w:t>TMCP Á Châu</w:t>
      </w:r>
    </w:p>
    <w:p w14:paraId="01C772FC" w14:textId="3A5E5418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 xml:space="preserve">Ngân </w:t>
      </w:r>
      <w:r w:rsidR="00626A20" w:rsidRPr="008241AF">
        <w:rPr>
          <w:rFonts w:ascii="Times New Roman" w:hAnsi="Times New Roman" w:cs="Times New Roman"/>
          <w:sz w:val="24"/>
          <w:szCs w:val="24"/>
        </w:rPr>
        <w:t xml:space="preserve">hàng </w:t>
      </w:r>
      <w:r w:rsidRPr="008241AF">
        <w:rPr>
          <w:rFonts w:ascii="Times New Roman" w:hAnsi="Times New Roman" w:cs="Times New Roman"/>
          <w:sz w:val="24"/>
          <w:szCs w:val="24"/>
        </w:rPr>
        <w:t>TMCP Phát Triển TP. Hồ Chí Minh</w:t>
      </w:r>
    </w:p>
    <w:p w14:paraId="5B92E30B" w14:textId="73F6F135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 xml:space="preserve">Ngân </w:t>
      </w:r>
      <w:r w:rsidR="00626A20" w:rsidRPr="008241AF">
        <w:rPr>
          <w:rFonts w:ascii="Times New Roman" w:hAnsi="Times New Roman" w:cs="Times New Roman"/>
          <w:sz w:val="24"/>
          <w:szCs w:val="24"/>
        </w:rPr>
        <w:t xml:space="preserve">hàng </w:t>
      </w:r>
      <w:r w:rsidRPr="008241AF">
        <w:rPr>
          <w:rFonts w:ascii="Times New Roman" w:hAnsi="Times New Roman" w:cs="Times New Roman"/>
          <w:sz w:val="24"/>
          <w:szCs w:val="24"/>
        </w:rPr>
        <w:t>TMCP Quốc Tế Việt Nam</w:t>
      </w:r>
    </w:p>
    <w:p w14:paraId="125FFBDB" w14:textId="36514CA7" w:rsidR="008D25AD" w:rsidRPr="008241AF" w:rsidRDefault="0055456F" w:rsidP="008241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AF">
        <w:rPr>
          <w:rFonts w:ascii="Times New Roman" w:hAnsi="Times New Roman" w:cs="Times New Roman"/>
          <w:sz w:val="24"/>
          <w:szCs w:val="24"/>
        </w:rPr>
        <w:t xml:space="preserve">Công </w:t>
      </w:r>
      <w:r w:rsidR="00626A20" w:rsidRPr="008241AF">
        <w:rPr>
          <w:rFonts w:ascii="Times New Roman" w:hAnsi="Times New Roman" w:cs="Times New Roman"/>
          <w:sz w:val="24"/>
          <w:szCs w:val="24"/>
        </w:rPr>
        <w:t xml:space="preserve">ty </w:t>
      </w:r>
      <w:r w:rsidRPr="008241AF">
        <w:rPr>
          <w:rFonts w:ascii="Times New Roman" w:hAnsi="Times New Roman" w:cs="Times New Roman"/>
          <w:sz w:val="24"/>
          <w:szCs w:val="24"/>
        </w:rPr>
        <w:t xml:space="preserve">CP Đầu </w:t>
      </w:r>
      <w:r w:rsidR="00626A20" w:rsidRPr="008241AF">
        <w:rPr>
          <w:rFonts w:ascii="Times New Roman" w:hAnsi="Times New Roman" w:cs="Times New Roman"/>
          <w:sz w:val="24"/>
          <w:szCs w:val="24"/>
        </w:rPr>
        <w:t xml:space="preserve">tư </w:t>
      </w:r>
      <w:r w:rsidRPr="008241AF">
        <w:rPr>
          <w:rFonts w:ascii="Times New Roman" w:hAnsi="Times New Roman" w:cs="Times New Roman"/>
          <w:sz w:val="24"/>
          <w:szCs w:val="24"/>
        </w:rPr>
        <w:t>Thế Giới Di Động</w:t>
      </w:r>
    </w:p>
    <w:sectPr w:rsidR="008D25AD" w:rsidRPr="008241AF" w:rsidSect="00C43B79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134E"/>
    <w:multiLevelType w:val="hybridMultilevel"/>
    <w:tmpl w:val="784A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C1758"/>
    <w:multiLevelType w:val="hybridMultilevel"/>
    <w:tmpl w:val="659EB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AD"/>
    <w:rsid w:val="0018655F"/>
    <w:rsid w:val="0055456F"/>
    <w:rsid w:val="00626A20"/>
    <w:rsid w:val="008241AF"/>
    <w:rsid w:val="008C1BEB"/>
    <w:rsid w:val="008D25AD"/>
    <w:rsid w:val="00C4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3F38"/>
  <w15:chartTrackingRefBased/>
  <w15:docId w15:val="{FA312BB5-A31C-468C-A175-1B9C2C42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Admin</cp:lastModifiedBy>
  <cp:revision>5</cp:revision>
  <dcterms:created xsi:type="dcterms:W3CDTF">2021-10-14T04:26:00Z</dcterms:created>
  <dcterms:modified xsi:type="dcterms:W3CDTF">2021-11-24T07:35:00Z</dcterms:modified>
</cp:coreProperties>
</file>